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69F30" w14:textId="0DE36B27" w:rsidR="008C2B4B" w:rsidRPr="00FA67B1" w:rsidRDefault="008C2B4B" w:rsidP="001A14E3">
      <w:pPr>
        <w:spacing w:after="0"/>
        <w:rPr>
          <w:rFonts w:cstheme="minorHAnsi"/>
          <w:b/>
          <w:bCs/>
          <w:color w:val="7F7F7F" w:themeColor="text1" w:themeTint="80"/>
          <w:sz w:val="24"/>
          <w:szCs w:val="24"/>
        </w:rPr>
      </w:pPr>
      <w:proofErr w:type="spellStart"/>
      <w:r w:rsidRPr="00FA67B1">
        <w:rPr>
          <w:rFonts w:cstheme="minorHAnsi"/>
          <w:b/>
          <w:bCs/>
          <w:color w:val="7F7F7F" w:themeColor="text1" w:themeTint="80"/>
          <w:sz w:val="24"/>
          <w:szCs w:val="24"/>
        </w:rPr>
        <w:t>KÖRPERlose</w:t>
      </w:r>
      <w:proofErr w:type="spellEnd"/>
      <w:r w:rsidR="00E00D53" w:rsidRPr="00FA67B1">
        <w:rPr>
          <w:rFonts w:cstheme="minorHAnsi"/>
          <w:b/>
          <w:bCs/>
          <w:color w:val="7F7F7F" w:themeColor="text1" w:themeTint="80"/>
          <w:sz w:val="24"/>
          <w:szCs w:val="24"/>
        </w:rPr>
        <w:t xml:space="preserve"> </w:t>
      </w:r>
      <w:r w:rsidRPr="00FA67B1">
        <w:rPr>
          <w:rFonts w:cstheme="minorHAnsi"/>
          <w:b/>
          <w:bCs/>
          <w:color w:val="7F7F7F" w:themeColor="text1" w:themeTint="80"/>
          <w:sz w:val="24"/>
          <w:szCs w:val="24"/>
        </w:rPr>
        <w:t>Therapie</w:t>
      </w:r>
    </w:p>
    <w:p w14:paraId="7D769F31" w14:textId="77777777" w:rsidR="008C2B4B" w:rsidRPr="00FA67B1" w:rsidRDefault="008C2B4B" w:rsidP="001A14E3">
      <w:pPr>
        <w:spacing w:after="0"/>
        <w:rPr>
          <w:rFonts w:cstheme="minorHAnsi"/>
          <w:b/>
          <w:bCs/>
          <w:color w:val="7F7F7F" w:themeColor="text1" w:themeTint="80"/>
          <w:sz w:val="24"/>
          <w:szCs w:val="24"/>
        </w:rPr>
      </w:pPr>
    </w:p>
    <w:p w14:paraId="7D769F32" w14:textId="77777777" w:rsidR="008C2B4B" w:rsidRPr="00FA67B1" w:rsidRDefault="008C2B4B" w:rsidP="001A14E3">
      <w:pPr>
        <w:spacing w:after="0"/>
        <w:rPr>
          <w:rFonts w:cstheme="minorHAnsi"/>
          <w:color w:val="7F7F7F" w:themeColor="text1" w:themeTint="80"/>
          <w:sz w:val="24"/>
          <w:szCs w:val="24"/>
        </w:rPr>
      </w:pPr>
      <w:r w:rsidRPr="00FA67B1">
        <w:rPr>
          <w:rFonts w:cstheme="minorHAnsi"/>
          <w:color w:val="7F7F7F" w:themeColor="text1" w:themeTint="80"/>
          <w:sz w:val="24"/>
          <w:szCs w:val="24"/>
        </w:rPr>
        <w:t>Liebe Kolleginnen und Kollegen,</w:t>
      </w:r>
    </w:p>
    <w:p w14:paraId="7D769F33" w14:textId="77777777" w:rsidR="008C2B4B" w:rsidRPr="00FA67B1" w:rsidRDefault="008C2B4B" w:rsidP="001A14E3">
      <w:pPr>
        <w:spacing w:after="0"/>
        <w:rPr>
          <w:rFonts w:cstheme="minorHAnsi"/>
          <w:color w:val="7F7F7F" w:themeColor="text1" w:themeTint="80"/>
          <w:sz w:val="24"/>
          <w:szCs w:val="24"/>
        </w:rPr>
      </w:pPr>
    </w:p>
    <w:p w14:paraId="7D769F34" w14:textId="77777777" w:rsidR="008C2B4B" w:rsidRPr="00FA67B1" w:rsidRDefault="008C2B4B" w:rsidP="001A14E3">
      <w:pPr>
        <w:spacing w:after="0"/>
        <w:rPr>
          <w:rFonts w:cstheme="minorHAnsi"/>
          <w:color w:val="7F7F7F" w:themeColor="text1" w:themeTint="80"/>
          <w:sz w:val="24"/>
          <w:szCs w:val="24"/>
        </w:rPr>
      </w:pPr>
      <w:r w:rsidRPr="00FA67B1">
        <w:rPr>
          <w:rFonts w:cstheme="minorHAnsi"/>
          <w:color w:val="7F7F7F" w:themeColor="text1" w:themeTint="80"/>
          <w:sz w:val="24"/>
          <w:szCs w:val="24"/>
        </w:rPr>
        <w:t xml:space="preserve">Die aktuelle Covid-19 Krise bedeutet auch für unser Berufsfeld eine nie da gewesene Herausforderung. Von einem Tag auf den anderen haben wir unsere Therapiestunden auf telefonische oder online Kontakte adaptieren müssen. </w:t>
      </w:r>
    </w:p>
    <w:p w14:paraId="7D769F35" w14:textId="261CAB16" w:rsidR="0043352F" w:rsidRPr="00FA67B1" w:rsidRDefault="0043352F" w:rsidP="001A14E3">
      <w:pPr>
        <w:spacing w:after="0"/>
        <w:rPr>
          <w:rFonts w:cstheme="minorHAnsi"/>
          <w:color w:val="7F7F7F" w:themeColor="text1" w:themeTint="80"/>
          <w:sz w:val="24"/>
          <w:szCs w:val="24"/>
        </w:rPr>
      </w:pPr>
      <w:r w:rsidRPr="00FA67B1">
        <w:rPr>
          <w:rFonts w:cstheme="minorHAnsi"/>
          <w:color w:val="7F7F7F" w:themeColor="text1" w:themeTint="80"/>
          <w:sz w:val="24"/>
          <w:szCs w:val="24"/>
        </w:rPr>
        <w:t xml:space="preserve">Was bedeutet das für die </w:t>
      </w:r>
      <w:r w:rsidR="00773E32" w:rsidRPr="00FA67B1">
        <w:rPr>
          <w:rFonts w:cstheme="minorHAnsi"/>
          <w:color w:val="7F7F7F" w:themeColor="text1" w:themeTint="80"/>
          <w:sz w:val="24"/>
          <w:szCs w:val="24"/>
        </w:rPr>
        <w:t>t</w:t>
      </w:r>
      <w:r w:rsidRPr="00FA67B1">
        <w:rPr>
          <w:rFonts w:cstheme="minorHAnsi"/>
          <w:color w:val="7F7F7F" w:themeColor="text1" w:themeTint="80"/>
          <w:sz w:val="24"/>
          <w:szCs w:val="24"/>
        </w:rPr>
        <w:t xml:space="preserve">herapeutische Beziehung? Kann diese in einem körperlosen Raum aufrechterhalten bleiben? Oder ist der Körper gar nicht </w:t>
      </w:r>
      <w:r w:rsidR="00E85F8A" w:rsidRPr="00FA67B1">
        <w:rPr>
          <w:rFonts w:cstheme="minorHAnsi"/>
          <w:color w:val="7F7F7F" w:themeColor="text1" w:themeTint="80"/>
          <w:sz w:val="24"/>
          <w:szCs w:val="24"/>
        </w:rPr>
        <w:t>„</w:t>
      </w:r>
      <w:r w:rsidRPr="00FA67B1">
        <w:rPr>
          <w:rFonts w:cstheme="minorHAnsi"/>
          <w:color w:val="7F7F7F" w:themeColor="text1" w:themeTint="80"/>
          <w:sz w:val="24"/>
          <w:szCs w:val="24"/>
        </w:rPr>
        <w:t>lose</w:t>
      </w:r>
      <w:r w:rsidR="00E85F8A" w:rsidRPr="00FA67B1">
        <w:rPr>
          <w:rFonts w:cstheme="minorHAnsi"/>
          <w:color w:val="7F7F7F" w:themeColor="text1" w:themeTint="80"/>
          <w:sz w:val="24"/>
          <w:szCs w:val="24"/>
        </w:rPr>
        <w:t>“</w:t>
      </w:r>
      <w:r w:rsidRPr="00FA67B1">
        <w:rPr>
          <w:rFonts w:cstheme="minorHAnsi"/>
          <w:color w:val="7F7F7F" w:themeColor="text1" w:themeTint="80"/>
          <w:sz w:val="24"/>
          <w:szCs w:val="24"/>
        </w:rPr>
        <w:t>, wenn bereits eine gute therapeutische Beziehung aufgebaut wurde? Fragen über Fragen, bei denen Sie helfen können.</w:t>
      </w:r>
    </w:p>
    <w:p w14:paraId="7D769F36" w14:textId="395DBC5D" w:rsidR="0043352F" w:rsidRPr="00FA67B1" w:rsidRDefault="0043352F" w:rsidP="001A14E3">
      <w:pPr>
        <w:spacing w:after="0"/>
        <w:rPr>
          <w:rFonts w:cstheme="minorHAnsi"/>
          <w:color w:val="7F7F7F" w:themeColor="text1" w:themeTint="80"/>
          <w:sz w:val="24"/>
          <w:szCs w:val="24"/>
        </w:rPr>
      </w:pPr>
      <w:r w:rsidRPr="00FA67B1">
        <w:rPr>
          <w:rFonts w:cstheme="minorHAnsi"/>
          <w:color w:val="7F7F7F" w:themeColor="text1" w:themeTint="80"/>
          <w:sz w:val="24"/>
          <w:szCs w:val="24"/>
        </w:rPr>
        <w:t>Wir bitten um Ihre fachkundige Reflexion zu den (vom Gesundheitsministerium derzeit gestatteten) telefonischen sowie auf Vid</w:t>
      </w:r>
      <w:r w:rsidR="00AE501A" w:rsidRPr="00FA67B1">
        <w:rPr>
          <w:rFonts w:cstheme="minorHAnsi"/>
          <w:color w:val="7F7F7F" w:themeColor="text1" w:themeTint="80"/>
          <w:sz w:val="24"/>
          <w:szCs w:val="24"/>
        </w:rPr>
        <w:t>e</w:t>
      </w:r>
      <w:r w:rsidRPr="00FA67B1">
        <w:rPr>
          <w:rFonts w:cstheme="minorHAnsi"/>
          <w:color w:val="7F7F7F" w:themeColor="text1" w:themeTint="80"/>
          <w:sz w:val="24"/>
          <w:szCs w:val="24"/>
        </w:rPr>
        <w:t>o-</w:t>
      </w:r>
      <w:r w:rsidR="001317E7" w:rsidRPr="00FA67B1">
        <w:rPr>
          <w:rFonts w:cstheme="minorHAnsi"/>
          <w:color w:val="7F7F7F" w:themeColor="text1" w:themeTint="80"/>
          <w:sz w:val="24"/>
          <w:szCs w:val="24"/>
        </w:rPr>
        <w:t>O</w:t>
      </w:r>
      <w:r w:rsidRPr="00FA67B1">
        <w:rPr>
          <w:rFonts w:cstheme="minorHAnsi"/>
          <w:color w:val="7F7F7F" w:themeColor="text1" w:themeTint="80"/>
          <w:sz w:val="24"/>
          <w:szCs w:val="24"/>
        </w:rPr>
        <w:t>nline-Plattformen stattfindenden Therapieeinheiten.</w:t>
      </w:r>
    </w:p>
    <w:p w14:paraId="7D769F37" w14:textId="77777777" w:rsidR="00F72B91" w:rsidRPr="00FA67B1" w:rsidRDefault="00F72B91" w:rsidP="001A14E3">
      <w:pPr>
        <w:spacing w:after="0"/>
        <w:rPr>
          <w:rFonts w:cstheme="minorHAnsi"/>
          <w:color w:val="7F7F7F" w:themeColor="text1" w:themeTint="80"/>
          <w:sz w:val="24"/>
          <w:szCs w:val="24"/>
        </w:rPr>
      </w:pPr>
    </w:p>
    <w:p w14:paraId="7D769F38" w14:textId="306716EC" w:rsidR="0043352F" w:rsidRPr="00FA67B1" w:rsidRDefault="0043352F" w:rsidP="001A14E3">
      <w:pPr>
        <w:spacing w:after="0"/>
        <w:rPr>
          <w:rFonts w:cstheme="minorHAnsi"/>
          <w:color w:val="7F7F7F" w:themeColor="text1" w:themeTint="80"/>
          <w:sz w:val="24"/>
          <w:szCs w:val="24"/>
        </w:rPr>
      </w:pPr>
      <w:r w:rsidRPr="00FA67B1">
        <w:rPr>
          <w:rFonts w:cstheme="minorHAnsi"/>
          <w:color w:val="7F7F7F" w:themeColor="text1" w:themeTint="80"/>
          <w:sz w:val="24"/>
          <w:szCs w:val="24"/>
        </w:rPr>
        <w:t xml:space="preserve">Sie können </w:t>
      </w:r>
      <w:r w:rsidR="00F72B91" w:rsidRPr="00FA67B1">
        <w:rPr>
          <w:rFonts w:cstheme="minorHAnsi"/>
          <w:color w:val="7F7F7F" w:themeColor="text1" w:themeTint="80"/>
          <w:sz w:val="24"/>
          <w:szCs w:val="24"/>
        </w:rPr>
        <w:t>Ihre Beiträge</w:t>
      </w:r>
      <w:r w:rsidRPr="00FA67B1">
        <w:rPr>
          <w:rFonts w:cstheme="minorHAnsi"/>
          <w:color w:val="7F7F7F" w:themeColor="text1" w:themeTint="80"/>
          <w:sz w:val="24"/>
          <w:szCs w:val="24"/>
        </w:rPr>
        <w:t xml:space="preserve"> so </w:t>
      </w:r>
      <w:r w:rsidR="00792244" w:rsidRPr="00FA67B1">
        <w:rPr>
          <w:rFonts w:cstheme="minorHAnsi"/>
          <w:color w:val="7F7F7F" w:themeColor="text1" w:themeTint="80"/>
          <w:sz w:val="24"/>
          <w:szCs w:val="24"/>
        </w:rPr>
        <w:t>gestalten</w:t>
      </w:r>
      <w:r w:rsidRPr="00FA67B1">
        <w:rPr>
          <w:rFonts w:cstheme="minorHAnsi"/>
          <w:color w:val="7F7F7F" w:themeColor="text1" w:themeTint="80"/>
          <w:sz w:val="24"/>
          <w:szCs w:val="24"/>
        </w:rPr>
        <w:t xml:space="preserve"> und schreiben wie Sie das gerne möchten</w:t>
      </w:r>
      <w:r w:rsidR="00AE501A" w:rsidRPr="00FA67B1">
        <w:rPr>
          <w:rFonts w:cstheme="minorHAnsi"/>
          <w:color w:val="7F7F7F" w:themeColor="text1" w:themeTint="80"/>
          <w:sz w:val="24"/>
          <w:szCs w:val="24"/>
        </w:rPr>
        <w:t>.</w:t>
      </w:r>
      <w:r w:rsidRPr="00FA67B1">
        <w:rPr>
          <w:rFonts w:cstheme="minorHAnsi"/>
          <w:color w:val="7F7F7F" w:themeColor="text1" w:themeTint="80"/>
          <w:sz w:val="24"/>
          <w:szCs w:val="24"/>
        </w:rPr>
        <w:t xml:space="preserve"> </w:t>
      </w:r>
      <w:r w:rsidR="00AE501A" w:rsidRPr="00FA67B1">
        <w:rPr>
          <w:rFonts w:cstheme="minorHAnsi"/>
          <w:color w:val="7F7F7F" w:themeColor="text1" w:themeTint="80"/>
          <w:sz w:val="24"/>
          <w:szCs w:val="24"/>
        </w:rPr>
        <w:t>A</w:t>
      </w:r>
      <w:r w:rsidRPr="00FA67B1">
        <w:rPr>
          <w:rFonts w:cstheme="minorHAnsi"/>
          <w:color w:val="7F7F7F" w:themeColor="text1" w:themeTint="80"/>
          <w:sz w:val="24"/>
          <w:szCs w:val="24"/>
        </w:rPr>
        <w:t>ls Anregung ein paar mögliche Punkte:</w:t>
      </w:r>
    </w:p>
    <w:p w14:paraId="7D769F39" w14:textId="77777777" w:rsidR="008C2B4B" w:rsidRPr="00FA67B1" w:rsidRDefault="00105192" w:rsidP="001A14E3">
      <w:pPr>
        <w:pStyle w:val="Listenabsatz"/>
        <w:numPr>
          <w:ilvl w:val="0"/>
          <w:numId w:val="2"/>
        </w:numPr>
        <w:spacing w:after="0"/>
        <w:rPr>
          <w:rFonts w:cstheme="minorHAnsi"/>
          <w:color w:val="7F7F7F" w:themeColor="text1" w:themeTint="80"/>
          <w:sz w:val="24"/>
          <w:szCs w:val="24"/>
        </w:rPr>
      </w:pPr>
      <w:r w:rsidRPr="00FA67B1">
        <w:rPr>
          <w:rFonts w:cstheme="minorHAnsi"/>
          <w:color w:val="7F7F7F" w:themeColor="text1" w:themeTint="80"/>
          <w:sz w:val="24"/>
          <w:szCs w:val="24"/>
        </w:rPr>
        <w:t>Reaktionen</w:t>
      </w:r>
      <w:r w:rsidR="008C2B4B" w:rsidRPr="00FA67B1">
        <w:rPr>
          <w:rFonts w:cstheme="minorHAnsi"/>
          <w:color w:val="7F7F7F" w:themeColor="text1" w:themeTint="80"/>
          <w:sz w:val="24"/>
          <w:szCs w:val="24"/>
        </w:rPr>
        <w:t xml:space="preserve"> </w:t>
      </w:r>
      <w:r w:rsidR="0043352F" w:rsidRPr="00FA67B1">
        <w:rPr>
          <w:rFonts w:cstheme="minorHAnsi"/>
          <w:color w:val="7F7F7F" w:themeColor="text1" w:themeTint="80"/>
          <w:sz w:val="24"/>
          <w:szCs w:val="24"/>
        </w:rPr>
        <w:t xml:space="preserve">der Umstellung seitens </w:t>
      </w:r>
      <w:r w:rsidR="008C2B4B" w:rsidRPr="00FA67B1">
        <w:rPr>
          <w:rFonts w:cstheme="minorHAnsi"/>
          <w:color w:val="7F7F7F" w:themeColor="text1" w:themeTint="80"/>
          <w:sz w:val="24"/>
          <w:szCs w:val="24"/>
        </w:rPr>
        <w:t>der Klient*innen und Patient*innen</w:t>
      </w:r>
    </w:p>
    <w:p w14:paraId="7D769F3A" w14:textId="7550178A" w:rsidR="0043352F" w:rsidRPr="00FA67B1" w:rsidRDefault="0043352F" w:rsidP="001A14E3">
      <w:pPr>
        <w:pStyle w:val="Listenabsatz"/>
        <w:numPr>
          <w:ilvl w:val="0"/>
          <w:numId w:val="2"/>
        </w:numPr>
        <w:spacing w:after="0"/>
        <w:rPr>
          <w:rFonts w:cstheme="minorHAnsi"/>
          <w:color w:val="7F7F7F" w:themeColor="text1" w:themeTint="80"/>
          <w:sz w:val="24"/>
          <w:szCs w:val="24"/>
        </w:rPr>
      </w:pPr>
      <w:r w:rsidRPr="00FA67B1">
        <w:rPr>
          <w:rFonts w:cstheme="minorHAnsi"/>
          <w:color w:val="7F7F7F" w:themeColor="text1" w:themeTint="80"/>
          <w:sz w:val="24"/>
          <w:szCs w:val="24"/>
        </w:rPr>
        <w:t xml:space="preserve">Eignung oder </w:t>
      </w:r>
      <w:r w:rsidR="00AE501A" w:rsidRPr="00FA67B1">
        <w:rPr>
          <w:rFonts w:cstheme="minorHAnsi"/>
          <w:color w:val="7F7F7F" w:themeColor="text1" w:themeTint="80"/>
          <w:sz w:val="24"/>
          <w:szCs w:val="24"/>
        </w:rPr>
        <w:t>N</w:t>
      </w:r>
      <w:r w:rsidRPr="00FA67B1">
        <w:rPr>
          <w:rFonts w:cstheme="minorHAnsi"/>
          <w:color w:val="7F7F7F" w:themeColor="text1" w:themeTint="80"/>
          <w:sz w:val="24"/>
          <w:szCs w:val="24"/>
        </w:rPr>
        <w:t>icht</w:t>
      </w:r>
      <w:r w:rsidR="00AE501A" w:rsidRPr="00FA67B1">
        <w:rPr>
          <w:rFonts w:cstheme="minorHAnsi"/>
          <w:color w:val="7F7F7F" w:themeColor="text1" w:themeTint="80"/>
          <w:sz w:val="24"/>
          <w:szCs w:val="24"/>
        </w:rPr>
        <w:t>-</w:t>
      </w:r>
      <w:r w:rsidRPr="00FA67B1">
        <w:rPr>
          <w:rFonts w:cstheme="minorHAnsi"/>
          <w:color w:val="7F7F7F" w:themeColor="text1" w:themeTint="80"/>
          <w:sz w:val="24"/>
          <w:szCs w:val="24"/>
        </w:rPr>
        <w:t>Eignung für die therapeutische Behandlung</w:t>
      </w:r>
    </w:p>
    <w:p w14:paraId="7D769F3B" w14:textId="1CA3FC60" w:rsidR="008C2B4B" w:rsidRPr="00FA67B1" w:rsidRDefault="008C2B4B" w:rsidP="001A14E3">
      <w:pPr>
        <w:pStyle w:val="Listenabsatz"/>
        <w:numPr>
          <w:ilvl w:val="0"/>
          <w:numId w:val="2"/>
        </w:numPr>
        <w:spacing w:after="0"/>
        <w:rPr>
          <w:rFonts w:cstheme="minorHAnsi"/>
          <w:color w:val="7F7F7F" w:themeColor="text1" w:themeTint="80"/>
          <w:sz w:val="24"/>
          <w:szCs w:val="24"/>
        </w:rPr>
      </w:pPr>
      <w:r w:rsidRPr="00FA67B1">
        <w:rPr>
          <w:rFonts w:cstheme="minorHAnsi"/>
          <w:color w:val="7F7F7F" w:themeColor="text1" w:themeTint="80"/>
          <w:sz w:val="24"/>
          <w:szCs w:val="24"/>
        </w:rPr>
        <w:t xml:space="preserve">Unterschied </w:t>
      </w:r>
      <w:r w:rsidR="001317E7" w:rsidRPr="00FA67B1">
        <w:rPr>
          <w:rFonts w:cstheme="minorHAnsi"/>
          <w:color w:val="7F7F7F" w:themeColor="text1" w:themeTint="80"/>
          <w:sz w:val="24"/>
          <w:szCs w:val="24"/>
        </w:rPr>
        <w:t xml:space="preserve">zwischen </w:t>
      </w:r>
      <w:r w:rsidR="0043352F" w:rsidRPr="00FA67B1">
        <w:rPr>
          <w:rFonts w:cstheme="minorHAnsi"/>
          <w:color w:val="7F7F7F" w:themeColor="text1" w:themeTint="80"/>
          <w:sz w:val="24"/>
          <w:szCs w:val="24"/>
        </w:rPr>
        <w:t>„</w:t>
      </w:r>
      <w:proofErr w:type="spellStart"/>
      <w:r w:rsidRPr="00FA67B1">
        <w:rPr>
          <w:rFonts w:cstheme="minorHAnsi"/>
          <w:color w:val="7F7F7F" w:themeColor="text1" w:themeTint="80"/>
          <w:sz w:val="24"/>
          <w:szCs w:val="24"/>
        </w:rPr>
        <w:t>face</w:t>
      </w:r>
      <w:proofErr w:type="spellEnd"/>
      <w:r w:rsidRPr="00FA67B1">
        <w:rPr>
          <w:rFonts w:cstheme="minorHAnsi"/>
          <w:color w:val="7F7F7F" w:themeColor="text1" w:themeTint="80"/>
          <w:sz w:val="24"/>
          <w:szCs w:val="24"/>
        </w:rPr>
        <w:t xml:space="preserve"> </w:t>
      </w:r>
      <w:proofErr w:type="spellStart"/>
      <w:r w:rsidRPr="00FA67B1">
        <w:rPr>
          <w:rFonts w:cstheme="minorHAnsi"/>
          <w:color w:val="7F7F7F" w:themeColor="text1" w:themeTint="80"/>
          <w:sz w:val="24"/>
          <w:szCs w:val="24"/>
        </w:rPr>
        <w:t>to</w:t>
      </w:r>
      <w:proofErr w:type="spellEnd"/>
      <w:r w:rsidRPr="00FA67B1">
        <w:rPr>
          <w:rFonts w:cstheme="minorHAnsi"/>
          <w:color w:val="7F7F7F" w:themeColor="text1" w:themeTint="80"/>
          <w:sz w:val="24"/>
          <w:szCs w:val="24"/>
        </w:rPr>
        <w:t xml:space="preserve"> </w:t>
      </w:r>
      <w:proofErr w:type="spellStart"/>
      <w:r w:rsidRPr="00FA67B1">
        <w:rPr>
          <w:rFonts w:cstheme="minorHAnsi"/>
          <w:color w:val="7F7F7F" w:themeColor="text1" w:themeTint="80"/>
          <w:sz w:val="24"/>
          <w:szCs w:val="24"/>
        </w:rPr>
        <w:t>face</w:t>
      </w:r>
      <w:proofErr w:type="spellEnd"/>
      <w:r w:rsidR="0043352F" w:rsidRPr="00FA67B1">
        <w:rPr>
          <w:rFonts w:cstheme="minorHAnsi"/>
          <w:color w:val="7F7F7F" w:themeColor="text1" w:themeTint="80"/>
          <w:sz w:val="24"/>
          <w:szCs w:val="24"/>
        </w:rPr>
        <w:t>“</w:t>
      </w:r>
      <w:r w:rsidRPr="00FA67B1">
        <w:rPr>
          <w:rFonts w:cstheme="minorHAnsi"/>
          <w:color w:val="7F7F7F" w:themeColor="text1" w:themeTint="80"/>
          <w:sz w:val="24"/>
          <w:szCs w:val="24"/>
        </w:rPr>
        <w:t xml:space="preserve"> und „körperlose</w:t>
      </w:r>
      <w:r w:rsidR="001317E7" w:rsidRPr="00FA67B1">
        <w:rPr>
          <w:rFonts w:cstheme="minorHAnsi"/>
          <w:color w:val="7F7F7F" w:themeColor="text1" w:themeTint="80"/>
          <w:sz w:val="24"/>
          <w:szCs w:val="24"/>
        </w:rPr>
        <w:t>r</w:t>
      </w:r>
      <w:r w:rsidRPr="00FA67B1">
        <w:rPr>
          <w:rFonts w:cstheme="minorHAnsi"/>
          <w:color w:val="7F7F7F" w:themeColor="text1" w:themeTint="80"/>
          <w:sz w:val="24"/>
          <w:szCs w:val="24"/>
        </w:rPr>
        <w:t>“ Therapie via Telefon und Video-</w:t>
      </w:r>
      <w:r w:rsidR="001317E7" w:rsidRPr="00FA67B1">
        <w:rPr>
          <w:rFonts w:cstheme="minorHAnsi"/>
          <w:color w:val="7F7F7F" w:themeColor="text1" w:themeTint="80"/>
          <w:sz w:val="24"/>
          <w:szCs w:val="24"/>
        </w:rPr>
        <w:t>O</w:t>
      </w:r>
      <w:r w:rsidRPr="00FA67B1">
        <w:rPr>
          <w:rFonts w:cstheme="minorHAnsi"/>
          <w:color w:val="7F7F7F" w:themeColor="text1" w:themeTint="80"/>
          <w:sz w:val="24"/>
          <w:szCs w:val="24"/>
        </w:rPr>
        <w:t>nline-</w:t>
      </w:r>
      <w:r w:rsidR="0043352F" w:rsidRPr="00FA67B1">
        <w:rPr>
          <w:rFonts w:cstheme="minorHAnsi"/>
          <w:color w:val="7F7F7F" w:themeColor="text1" w:themeTint="80"/>
          <w:sz w:val="24"/>
          <w:szCs w:val="24"/>
        </w:rPr>
        <w:t>Portale</w:t>
      </w:r>
      <w:r w:rsidR="001317E7" w:rsidRPr="00FA67B1">
        <w:rPr>
          <w:rFonts w:cstheme="minorHAnsi"/>
          <w:color w:val="7F7F7F" w:themeColor="text1" w:themeTint="80"/>
          <w:sz w:val="24"/>
          <w:szCs w:val="24"/>
        </w:rPr>
        <w:t>n</w:t>
      </w:r>
    </w:p>
    <w:p w14:paraId="7D769F3C" w14:textId="5A15B070" w:rsidR="008C2B4B" w:rsidRPr="00FA67B1" w:rsidRDefault="008C2B4B" w:rsidP="001A14E3">
      <w:pPr>
        <w:pStyle w:val="Listenabsatz"/>
        <w:numPr>
          <w:ilvl w:val="0"/>
          <w:numId w:val="2"/>
        </w:numPr>
        <w:spacing w:after="0"/>
        <w:rPr>
          <w:rFonts w:cstheme="minorHAnsi"/>
          <w:color w:val="7F7F7F" w:themeColor="text1" w:themeTint="80"/>
          <w:sz w:val="24"/>
          <w:szCs w:val="24"/>
        </w:rPr>
      </w:pPr>
      <w:r w:rsidRPr="00FA67B1">
        <w:rPr>
          <w:rFonts w:cstheme="minorHAnsi"/>
          <w:color w:val="7F7F7F" w:themeColor="text1" w:themeTint="80"/>
          <w:sz w:val="24"/>
          <w:szCs w:val="24"/>
        </w:rPr>
        <w:t xml:space="preserve">Unterschied </w:t>
      </w:r>
      <w:r w:rsidR="001317E7" w:rsidRPr="00FA67B1">
        <w:rPr>
          <w:rFonts w:cstheme="minorHAnsi"/>
          <w:color w:val="7F7F7F" w:themeColor="text1" w:themeTint="80"/>
          <w:sz w:val="24"/>
          <w:szCs w:val="24"/>
        </w:rPr>
        <w:t xml:space="preserve">zwischen </w:t>
      </w:r>
      <w:r w:rsidRPr="00FA67B1">
        <w:rPr>
          <w:rFonts w:cstheme="minorHAnsi"/>
          <w:color w:val="7F7F7F" w:themeColor="text1" w:themeTint="80"/>
          <w:sz w:val="24"/>
          <w:szCs w:val="24"/>
        </w:rPr>
        <w:t>Telefon und Video-</w:t>
      </w:r>
      <w:r w:rsidR="001317E7" w:rsidRPr="00FA67B1">
        <w:rPr>
          <w:rFonts w:cstheme="minorHAnsi"/>
          <w:color w:val="7F7F7F" w:themeColor="text1" w:themeTint="80"/>
          <w:sz w:val="24"/>
          <w:szCs w:val="24"/>
        </w:rPr>
        <w:t>O</w:t>
      </w:r>
      <w:r w:rsidRPr="00FA67B1">
        <w:rPr>
          <w:rFonts w:cstheme="minorHAnsi"/>
          <w:color w:val="7F7F7F" w:themeColor="text1" w:themeTint="80"/>
          <w:sz w:val="24"/>
          <w:szCs w:val="24"/>
        </w:rPr>
        <w:t>nline-Portale</w:t>
      </w:r>
      <w:r w:rsidR="001317E7" w:rsidRPr="00FA67B1">
        <w:rPr>
          <w:rFonts w:cstheme="minorHAnsi"/>
          <w:color w:val="7F7F7F" w:themeColor="text1" w:themeTint="80"/>
          <w:sz w:val="24"/>
          <w:szCs w:val="24"/>
        </w:rPr>
        <w:t>n</w:t>
      </w:r>
    </w:p>
    <w:p w14:paraId="7D769F3D" w14:textId="77777777" w:rsidR="0043352F" w:rsidRPr="00FA67B1" w:rsidRDefault="0043352F" w:rsidP="001A14E3">
      <w:pPr>
        <w:pStyle w:val="Listenabsatz"/>
        <w:spacing w:after="0"/>
        <w:rPr>
          <w:rFonts w:cstheme="minorHAnsi"/>
          <w:color w:val="7F7F7F" w:themeColor="text1" w:themeTint="80"/>
          <w:sz w:val="24"/>
          <w:szCs w:val="24"/>
        </w:rPr>
      </w:pPr>
    </w:p>
    <w:p w14:paraId="7D769F3E" w14:textId="0761D954" w:rsidR="008C2B4B" w:rsidRPr="00FA67B1" w:rsidRDefault="0043352F" w:rsidP="001A14E3">
      <w:pPr>
        <w:spacing w:after="0"/>
        <w:rPr>
          <w:rFonts w:cstheme="minorHAnsi"/>
          <w:color w:val="7F7F7F" w:themeColor="text1" w:themeTint="80"/>
          <w:sz w:val="24"/>
          <w:szCs w:val="24"/>
        </w:rPr>
      </w:pPr>
      <w:r w:rsidRPr="00FA67B1">
        <w:rPr>
          <w:rFonts w:cstheme="minorHAnsi"/>
          <w:color w:val="7F7F7F" w:themeColor="text1" w:themeTint="80"/>
          <w:sz w:val="24"/>
          <w:szCs w:val="24"/>
        </w:rPr>
        <w:t>B</w:t>
      </w:r>
      <w:r w:rsidR="008C2B4B" w:rsidRPr="00FA67B1">
        <w:rPr>
          <w:rFonts w:cstheme="minorHAnsi"/>
          <w:color w:val="7F7F7F" w:themeColor="text1" w:themeTint="80"/>
          <w:sz w:val="24"/>
          <w:szCs w:val="24"/>
        </w:rPr>
        <w:t>esonders</w:t>
      </w:r>
      <w:r w:rsidRPr="00FA67B1">
        <w:rPr>
          <w:rFonts w:cstheme="minorHAnsi"/>
          <w:color w:val="7F7F7F" w:themeColor="text1" w:themeTint="80"/>
          <w:sz w:val="24"/>
          <w:szCs w:val="24"/>
        </w:rPr>
        <w:t xml:space="preserve"> wertvoll sind Reflexionen über </w:t>
      </w:r>
      <w:r w:rsidR="00767FEF" w:rsidRPr="00FA67B1">
        <w:rPr>
          <w:rFonts w:cstheme="minorHAnsi"/>
          <w:color w:val="7F7F7F" w:themeColor="text1" w:themeTint="80"/>
          <w:sz w:val="24"/>
          <w:szCs w:val="24"/>
        </w:rPr>
        <w:t>Ihre</w:t>
      </w:r>
    </w:p>
    <w:p w14:paraId="7D769F3F" w14:textId="77777777" w:rsidR="008C2B4B" w:rsidRPr="00FA67B1" w:rsidRDefault="008C2B4B" w:rsidP="001A14E3">
      <w:pPr>
        <w:pStyle w:val="Listenabsatz"/>
        <w:numPr>
          <w:ilvl w:val="0"/>
          <w:numId w:val="2"/>
        </w:numPr>
        <w:spacing w:after="0"/>
        <w:rPr>
          <w:rFonts w:cstheme="minorHAnsi"/>
          <w:color w:val="7F7F7F" w:themeColor="text1" w:themeTint="80"/>
          <w:sz w:val="24"/>
          <w:szCs w:val="24"/>
        </w:rPr>
      </w:pPr>
      <w:r w:rsidRPr="00FA67B1">
        <w:rPr>
          <w:rFonts w:cstheme="minorHAnsi"/>
          <w:color w:val="7F7F7F" w:themeColor="text1" w:themeTint="80"/>
          <w:sz w:val="24"/>
          <w:szCs w:val="24"/>
        </w:rPr>
        <w:t>Wahrnehmung der Beziehung</w:t>
      </w:r>
    </w:p>
    <w:p w14:paraId="7D769F40" w14:textId="77777777" w:rsidR="008C2B4B" w:rsidRPr="00FA67B1" w:rsidRDefault="008C2B4B" w:rsidP="001A14E3">
      <w:pPr>
        <w:pStyle w:val="Listenabsatz"/>
        <w:numPr>
          <w:ilvl w:val="0"/>
          <w:numId w:val="2"/>
        </w:numPr>
        <w:spacing w:after="0"/>
        <w:rPr>
          <w:rFonts w:cstheme="minorHAnsi"/>
          <w:color w:val="7F7F7F" w:themeColor="text1" w:themeTint="80"/>
          <w:sz w:val="24"/>
          <w:szCs w:val="24"/>
        </w:rPr>
      </w:pPr>
      <w:r w:rsidRPr="00FA67B1">
        <w:rPr>
          <w:rFonts w:cstheme="minorHAnsi"/>
          <w:color w:val="7F7F7F" w:themeColor="text1" w:themeTint="80"/>
          <w:sz w:val="24"/>
          <w:szCs w:val="24"/>
        </w:rPr>
        <w:t>Wahrnehmung des Körpers</w:t>
      </w:r>
    </w:p>
    <w:p w14:paraId="7D769F41" w14:textId="77777777" w:rsidR="008C2B4B" w:rsidRPr="00FA67B1" w:rsidRDefault="008C2B4B" w:rsidP="001A14E3">
      <w:pPr>
        <w:pStyle w:val="Listenabsatz"/>
        <w:numPr>
          <w:ilvl w:val="0"/>
          <w:numId w:val="2"/>
        </w:numPr>
        <w:spacing w:after="0"/>
        <w:rPr>
          <w:rFonts w:cstheme="minorHAnsi"/>
          <w:color w:val="7F7F7F" w:themeColor="text1" w:themeTint="80"/>
          <w:sz w:val="24"/>
          <w:szCs w:val="24"/>
        </w:rPr>
      </w:pPr>
      <w:r w:rsidRPr="00FA67B1">
        <w:rPr>
          <w:rFonts w:cstheme="minorHAnsi"/>
          <w:color w:val="7F7F7F" w:themeColor="text1" w:themeTint="80"/>
          <w:sz w:val="24"/>
          <w:szCs w:val="24"/>
        </w:rPr>
        <w:t>Wahrnehmung von Übertragung und Gegenübertragung</w:t>
      </w:r>
    </w:p>
    <w:p w14:paraId="7D769F42" w14:textId="77777777" w:rsidR="008C2B4B" w:rsidRPr="00FA67B1" w:rsidRDefault="008C2B4B" w:rsidP="001A14E3">
      <w:pPr>
        <w:pStyle w:val="Listenabsatz"/>
        <w:numPr>
          <w:ilvl w:val="0"/>
          <w:numId w:val="2"/>
        </w:numPr>
        <w:spacing w:after="0"/>
        <w:rPr>
          <w:rFonts w:cstheme="minorHAnsi"/>
          <w:color w:val="7F7F7F" w:themeColor="text1" w:themeTint="80"/>
          <w:sz w:val="24"/>
          <w:szCs w:val="24"/>
        </w:rPr>
      </w:pPr>
      <w:r w:rsidRPr="00FA67B1">
        <w:rPr>
          <w:rFonts w:cstheme="minorHAnsi"/>
          <w:color w:val="7F7F7F" w:themeColor="text1" w:themeTint="80"/>
          <w:sz w:val="24"/>
          <w:szCs w:val="24"/>
        </w:rPr>
        <w:t>Wahrnehmung von körperlichen Gegenübertragungsphänomenen</w:t>
      </w:r>
      <w:r w:rsidR="00F72B91" w:rsidRPr="00FA67B1">
        <w:rPr>
          <w:rFonts w:cstheme="minorHAnsi"/>
          <w:color w:val="7F7F7F" w:themeColor="text1" w:themeTint="80"/>
          <w:sz w:val="24"/>
          <w:szCs w:val="24"/>
        </w:rPr>
        <w:t xml:space="preserve"> trotz körperloser Therapie</w:t>
      </w:r>
    </w:p>
    <w:p w14:paraId="7D769F43" w14:textId="77777777" w:rsidR="008C2B4B" w:rsidRPr="00FA67B1" w:rsidRDefault="008C2B4B" w:rsidP="001A14E3">
      <w:pPr>
        <w:spacing w:after="0"/>
        <w:rPr>
          <w:rFonts w:cstheme="minorHAnsi"/>
          <w:color w:val="7F7F7F" w:themeColor="text1" w:themeTint="80"/>
          <w:sz w:val="24"/>
          <w:szCs w:val="24"/>
        </w:rPr>
      </w:pPr>
    </w:p>
    <w:p w14:paraId="7D769F44" w14:textId="68893AFB" w:rsidR="00F72B91" w:rsidRPr="00FA67B1" w:rsidRDefault="00F72B91" w:rsidP="001A14E3">
      <w:pPr>
        <w:spacing w:after="0"/>
        <w:rPr>
          <w:rFonts w:cstheme="minorHAnsi"/>
          <w:color w:val="7F7F7F" w:themeColor="text1" w:themeTint="80"/>
          <w:sz w:val="24"/>
          <w:szCs w:val="24"/>
        </w:rPr>
      </w:pPr>
      <w:r w:rsidRPr="00FA67B1">
        <w:rPr>
          <w:rFonts w:cstheme="minorHAnsi"/>
          <w:color w:val="7F7F7F" w:themeColor="text1" w:themeTint="80"/>
          <w:sz w:val="24"/>
          <w:szCs w:val="24"/>
        </w:rPr>
        <w:t>Wir hoffen auf Ihre zahlreichen Einsendungen und Unterstützung für dieses psychotherapiewissenschaftliche Projekt. Zum eine</w:t>
      </w:r>
      <w:r w:rsidR="00AE501A" w:rsidRPr="00FA67B1">
        <w:rPr>
          <w:rFonts w:cstheme="minorHAnsi"/>
          <w:color w:val="7F7F7F" w:themeColor="text1" w:themeTint="80"/>
          <w:sz w:val="24"/>
          <w:szCs w:val="24"/>
        </w:rPr>
        <w:t>n</w:t>
      </w:r>
      <w:r w:rsidRPr="00FA67B1">
        <w:rPr>
          <w:rFonts w:cstheme="minorHAnsi"/>
          <w:color w:val="7F7F7F" w:themeColor="text1" w:themeTint="80"/>
          <w:sz w:val="24"/>
          <w:szCs w:val="24"/>
        </w:rPr>
        <w:t xml:space="preserve"> kann es Fragen über die Bedeutung des Körpers in der Psychotherapie beantworten, und zum anderen ist Ihr Feedback für die Beforschung von </w:t>
      </w:r>
      <w:r w:rsidR="00AE501A" w:rsidRPr="00FA67B1">
        <w:rPr>
          <w:rFonts w:cstheme="minorHAnsi"/>
          <w:color w:val="7F7F7F" w:themeColor="text1" w:themeTint="80"/>
          <w:sz w:val="24"/>
          <w:szCs w:val="24"/>
        </w:rPr>
        <w:t>O</w:t>
      </w:r>
      <w:r w:rsidRPr="00FA67B1">
        <w:rPr>
          <w:rFonts w:cstheme="minorHAnsi"/>
          <w:color w:val="7F7F7F" w:themeColor="text1" w:themeTint="80"/>
          <w:sz w:val="24"/>
          <w:szCs w:val="24"/>
        </w:rPr>
        <w:t xml:space="preserve">nline-Therapie sehr wertvoll. </w:t>
      </w:r>
    </w:p>
    <w:p w14:paraId="1C25D017" w14:textId="43126CD8" w:rsidR="00157ACC" w:rsidRDefault="007A240F" w:rsidP="001A14E3">
      <w:pPr>
        <w:spacing w:after="0"/>
        <w:rPr>
          <w:rFonts w:cstheme="minorHAnsi"/>
          <w:color w:val="7F7F7F" w:themeColor="text1" w:themeTint="80"/>
          <w:sz w:val="24"/>
          <w:szCs w:val="24"/>
        </w:rPr>
      </w:pPr>
      <w:r>
        <w:rPr>
          <w:rFonts w:cstheme="minorHAnsi"/>
          <w:color w:val="7F7F7F" w:themeColor="text1" w:themeTint="80"/>
          <w:sz w:val="24"/>
          <w:szCs w:val="24"/>
        </w:rPr>
        <w:t>(</w:t>
      </w:r>
      <w:r w:rsidR="00157ACC">
        <w:rPr>
          <w:rFonts w:cstheme="minorHAnsi"/>
          <w:color w:val="7F7F7F" w:themeColor="text1" w:themeTint="80"/>
          <w:sz w:val="24"/>
          <w:szCs w:val="24"/>
        </w:rPr>
        <w:t>Studierende können sich 2 Forschungspunkte anrechnen lassen</w:t>
      </w:r>
      <w:r>
        <w:rPr>
          <w:rFonts w:cstheme="minorHAnsi"/>
          <w:color w:val="7F7F7F" w:themeColor="text1" w:themeTint="80"/>
          <w:sz w:val="24"/>
          <w:szCs w:val="24"/>
        </w:rPr>
        <w:t>!)</w:t>
      </w:r>
    </w:p>
    <w:p w14:paraId="35C3E5BF" w14:textId="77777777" w:rsidR="007A240F" w:rsidRPr="00FA67B1" w:rsidRDefault="007A240F" w:rsidP="001A14E3">
      <w:pPr>
        <w:spacing w:after="0"/>
        <w:rPr>
          <w:rFonts w:cstheme="minorHAnsi"/>
          <w:color w:val="7F7F7F" w:themeColor="text1" w:themeTint="80"/>
          <w:sz w:val="24"/>
          <w:szCs w:val="24"/>
        </w:rPr>
      </w:pPr>
    </w:p>
    <w:p w14:paraId="5318B38B" w14:textId="12046870" w:rsidR="00461EA9" w:rsidRDefault="00F72B91" w:rsidP="001A14E3">
      <w:pPr>
        <w:spacing w:after="0"/>
        <w:rPr>
          <w:rFonts w:cstheme="minorHAnsi"/>
          <w:color w:val="7F7F7F" w:themeColor="text1" w:themeTint="80"/>
          <w:sz w:val="24"/>
          <w:szCs w:val="24"/>
        </w:rPr>
      </w:pPr>
      <w:r w:rsidRPr="00FA67B1">
        <w:rPr>
          <w:rFonts w:cstheme="minorHAnsi"/>
          <w:color w:val="7F7F7F" w:themeColor="text1" w:themeTint="80"/>
          <w:sz w:val="24"/>
          <w:szCs w:val="24"/>
        </w:rPr>
        <w:t>Bitte senden Sie Ihren Beitrag an</w:t>
      </w:r>
      <w:r w:rsidR="00ED1056" w:rsidRPr="00FA67B1">
        <w:rPr>
          <w:rFonts w:cstheme="minorHAnsi"/>
          <w:color w:val="7F7F7F" w:themeColor="text1" w:themeTint="80"/>
          <w:sz w:val="24"/>
          <w:szCs w:val="24"/>
        </w:rPr>
        <w:t xml:space="preserve"> </w:t>
      </w:r>
      <w:hyperlink r:id="rId8" w:history="1">
        <w:r w:rsidR="00461EA9" w:rsidRPr="00882EC3">
          <w:rPr>
            <w:rStyle w:val="Hyperlink"/>
            <w:rFonts w:cstheme="minorHAnsi"/>
            <w:sz w:val="24"/>
            <w:szCs w:val="24"/>
          </w:rPr>
          <w:t>birgitta.schiller@sfu.ac.at</w:t>
        </w:r>
      </w:hyperlink>
    </w:p>
    <w:p w14:paraId="7D769F47" w14:textId="77777777" w:rsidR="00F72B91" w:rsidRPr="00FA67B1" w:rsidRDefault="00F72B91" w:rsidP="001A14E3">
      <w:pPr>
        <w:spacing w:after="0"/>
        <w:rPr>
          <w:rFonts w:cstheme="minorHAnsi"/>
          <w:color w:val="7F7F7F" w:themeColor="text1" w:themeTint="80"/>
          <w:sz w:val="24"/>
          <w:szCs w:val="24"/>
        </w:rPr>
      </w:pPr>
    </w:p>
    <w:p w14:paraId="7D769F48" w14:textId="77777777" w:rsidR="00F72B91" w:rsidRPr="00FA67B1" w:rsidRDefault="00F72B91" w:rsidP="001A14E3">
      <w:pPr>
        <w:spacing w:after="0"/>
        <w:rPr>
          <w:rFonts w:cstheme="minorHAnsi"/>
          <w:color w:val="7F7F7F" w:themeColor="text1" w:themeTint="80"/>
          <w:sz w:val="24"/>
          <w:szCs w:val="24"/>
        </w:rPr>
      </w:pPr>
      <w:r w:rsidRPr="00FA67B1">
        <w:rPr>
          <w:rFonts w:cstheme="minorHAnsi"/>
          <w:color w:val="7F7F7F" w:themeColor="text1" w:themeTint="80"/>
          <w:sz w:val="24"/>
          <w:szCs w:val="24"/>
        </w:rPr>
        <w:t>Wir wünschen weiterhin ein gutes therapeutisches Arbeiten!</w:t>
      </w:r>
    </w:p>
    <w:p w14:paraId="7D769F49" w14:textId="77777777" w:rsidR="00F72B91" w:rsidRPr="00FA67B1" w:rsidRDefault="00F72B91" w:rsidP="001A14E3">
      <w:pPr>
        <w:spacing w:after="0"/>
        <w:rPr>
          <w:rFonts w:cstheme="minorHAnsi"/>
          <w:color w:val="7F7F7F" w:themeColor="text1" w:themeTint="80"/>
          <w:sz w:val="24"/>
          <w:szCs w:val="24"/>
        </w:rPr>
      </w:pPr>
      <w:r w:rsidRPr="00FA67B1">
        <w:rPr>
          <w:rFonts w:cstheme="minorHAnsi"/>
          <w:color w:val="7F7F7F" w:themeColor="text1" w:themeTint="80"/>
          <w:sz w:val="24"/>
          <w:szCs w:val="24"/>
        </w:rPr>
        <w:t>Mit freundlichen Grüßen,</w:t>
      </w:r>
    </w:p>
    <w:p w14:paraId="7D769F4A" w14:textId="77777777" w:rsidR="00F72B91" w:rsidRPr="00FA67B1" w:rsidRDefault="00F72B91" w:rsidP="001A14E3">
      <w:pPr>
        <w:spacing w:after="0"/>
        <w:rPr>
          <w:rFonts w:cstheme="minorHAnsi"/>
          <w:color w:val="7F7F7F" w:themeColor="text1" w:themeTint="80"/>
          <w:sz w:val="24"/>
          <w:szCs w:val="24"/>
        </w:rPr>
      </w:pPr>
      <w:r w:rsidRPr="00FA67B1">
        <w:rPr>
          <w:rFonts w:cstheme="minorHAnsi"/>
          <w:color w:val="7F7F7F" w:themeColor="text1" w:themeTint="80"/>
          <w:sz w:val="24"/>
          <w:szCs w:val="24"/>
        </w:rPr>
        <w:t xml:space="preserve">das Institut für Psychosomatik an der Sigmund Freud </w:t>
      </w:r>
      <w:proofErr w:type="spellStart"/>
      <w:r w:rsidRPr="00FA67B1">
        <w:rPr>
          <w:rFonts w:cstheme="minorHAnsi"/>
          <w:color w:val="7F7F7F" w:themeColor="text1" w:themeTint="80"/>
          <w:sz w:val="24"/>
          <w:szCs w:val="24"/>
        </w:rPr>
        <w:t>PrivatUniversität</w:t>
      </w:r>
      <w:proofErr w:type="spellEnd"/>
      <w:r w:rsidRPr="00FA67B1">
        <w:rPr>
          <w:rFonts w:cstheme="minorHAnsi"/>
          <w:color w:val="7F7F7F" w:themeColor="text1" w:themeTint="80"/>
          <w:sz w:val="24"/>
          <w:szCs w:val="24"/>
        </w:rPr>
        <w:t xml:space="preserve"> Wien. </w:t>
      </w:r>
    </w:p>
    <w:p w14:paraId="7E8658B1" w14:textId="77777777" w:rsidR="00FA67B1" w:rsidRPr="00FA67B1" w:rsidRDefault="00FA67B1" w:rsidP="00FA67B1">
      <w:pPr>
        <w:spacing w:after="0"/>
        <w:rPr>
          <w:rFonts w:cstheme="minorHAnsi"/>
          <w:color w:val="7F7F7F" w:themeColor="text1" w:themeTint="80"/>
          <w:sz w:val="24"/>
          <w:szCs w:val="24"/>
          <w:lang w:val="en-GB"/>
        </w:rPr>
      </w:pPr>
      <w:r w:rsidRPr="00FA67B1">
        <w:rPr>
          <w:rFonts w:cstheme="minorHAnsi"/>
          <w:color w:val="7F7F7F" w:themeColor="text1" w:themeTint="80"/>
          <w:sz w:val="24"/>
          <w:szCs w:val="24"/>
        </w:rPr>
        <w:t xml:space="preserve">Dr.in Univ.Prof.in Jutta </w:t>
      </w:r>
      <w:proofErr w:type="spellStart"/>
      <w:r w:rsidRPr="00FA67B1">
        <w:rPr>
          <w:rFonts w:cstheme="minorHAnsi"/>
          <w:color w:val="7F7F7F" w:themeColor="text1" w:themeTint="80"/>
          <w:sz w:val="24"/>
          <w:szCs w:val="24"/>
        </w:rPr>
        <w:t>Fiegl</w:t>
      </w:r>
      <w:proofErr w:type="spellEnd"/>
      <w:r w:rsidRPr="00FA67B1">
        <w:rPr>
          <w:rFonts w:cstheme="minorHAnsi"/>
          <w:color w:val="7F7F7F" w:themeColor="text1" w:themeTint="80"/>
          <w:sz w:val="24"/>
          <w:szCs w:val="24"/>
        </w:rPr>
        <w:t xml:space="preserve">, Dr.in Ass-Prof.in Kathrin Mörtl, Eva Wimmer MA, Isabella Wagner BA </w:t>
      </w:r>
      <w:proofErr w:type="spellStart"/>
      <w:r w:rsidRPr="00FA67B1">
        <w:rPr>
          <w:rFonts w:cstheme="minorHAnsi"/>
          <w:color w:val="7F7F7F" w:themeColor="text1" w:themeTint="80"/>
          <w:sz w:val="24"/>
          <w:szCs w:val="24"/>
        </w:rPr>
        <w:t>BA</w:t>
      </w:r>
      <w:proofErr w:type="spellEnd"/>
      <w:r w:rsidRPr="00FA67B1">
        <w:rPr>
          <w:rFonts w:cstheme="minorHAnsi"/>
          <w:color w:val="7F7F7F" w:themeColor="text1" w:themeTint="80"/>
          <w:sz w:val="24"/>
          <w:szCs w:val="24"/>
        </w:rPr>
        <w:t xml:space="preserve">, Mag. </w:t>
      </w:r>
      <w:r w:rsidRPr="00FA67B1">
        <w:rPr>
          <w:rFonts w:cstheme="minorHAnsi"/>
          <w:color w:val="7F7F7F" w:themeColor="text1" w:themeTint="80"/>
          <w:sz w:val="24"/>
          <w:szCs w:val="24"/>
          <w:lang w:val="en-GB"/>
        </w:rPr>
        <w:t>Manfred Reisinger und Mag. Birgitta Schiller</w:t>
      </w:r>
    </w:p>
    <w:p w14:paraId="7D769F4F" w14:textId="77777777" w:rsidR="001A14E3" w:rsidRPr="00FA67B1" w:rsidRDefault="001A14E3" w:rsidP="001A14E3">
      <w:pPr>
        <w:spacing w:after="0"/>
        <w:rPr>
          <w:rFonts w:cstheme="minorHAnsi"/>
          <w:color w:val="7F7F7F" w:themeColor="text1" w:themeTint="80"/>
          <w:sz w:val="24"/>
          <w:szCs w:val="24"/>
          <w:lang w:val="en-GB"/>
        </w:rPr>
      </w:pPr>
      <w:bookmarkStart w:id="0" w:name="_GoBack"/>
      <w:bookmarkEnd w:id="0"/>
    </w:p>
    <w:sectPr w:rsidR="001A14E3" w:rsidRPr="00FA67B1" w:rsidSect="009C565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D17158"/>
    <w:multiLevelType w:val="hybridMultilevel"/>
    <w:tmpl w:val="9022F356"/>
    <w:lvl w:ilvl="0" w:tplc="324629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DF4680"/>
    <w:multiLevelType w:val="hybridMultilevel"/>
    <w:tmpl w:val="F0908424"/>
    <w:lvl w:ilvl="0" w:tplc="EA4E6E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31C4"/>
    <w:rsid w:val="00105192"/>
    <w:rsid w:val="001317E7"/>
    <w:rsid w:val="001531C4"/>
    <w:rsid w:val="00157ACC"/>
    <w:rsid w:val="001A14E3"/>
    <w:rsid w:val="002E5DB6"/>
    <w:rsid w:val="00323540"/>
    <w:rsid w:val="003F0C47"/>
    <w:rsid w:val="004145DD"/>
    <w:rsid w:val="0043352F"/>
    <w:rsid w:val="00461EA9"/>
    <w:rsid w:val="006555E4"/>
    <w:rsid w:val="007473DA"/>
    <w:rsid w:val="00767FEF"/>
    <w:rsid w:val="00773E32"/>
    <w:rsid w:val="00792244"/>
    <w:rsid w:val="007A240F"/>
    <w:rsid w:val="007A40B3"/>
    <w:rsid w:val="00860381"/>
    <w:rsid w:val="008C2B4B"/>
    <w:rsid w:val="008C5FEE"/>
    <w:rsid w:val="009C565F"/>
    <w:rsid w:val="009F3D33"/>
    <w:rsid w:val="00AE501A"/>
    <w:rsid w:val="00C25947"/>
    <w:rsid w:val="00CE6740"/>
    <w:rsid w:val="00D1604E"/>
    <w:rsid w:val="00D85290"/>
    <w:rsid w:val="00E00D53"/>
    <w:rsid w:val="00E13EE2"/>
    <w:rsid w:val="00E85F8A"/>
    <w:rsid w:val="00ED1056"/>
    <w:rsid w:val="00F72B91"/>
    <w:rsid w:val="00FA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69F30"/>
  <w15:docId w15:val="{CF823D4C-2BD4-47FB-ACEB-F858AD301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8C2B4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C2B4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C2B4B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72B91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E501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E501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E501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E501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E501A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5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501A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FA6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61E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4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rgitta.schiller@sfu.ac.a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5640F993F49444ABAD50C056F7C989" ma:contentTypeVersion="2" ma:contentTypeDescription="Ein neues Dokument erstellen." ma:contentTypeScope="" ma:versionID="293c2fe87c830f0857b6916f15cacdc3">
  <xsd:schema xmlns:xsd="http://www.w3.org/2001/XMLSchema" xmlns:xs="http://www.w3.org/2001/XMLSchema" xmlns:p="http://schemas.microsoft.com/office/2006/metadata/properties" xmlns:ns3="1f0473a8-b806-4879-a4ae-aab44ca3b97a" targetNamespace="http://schemas.microsoft.com/office/2006/metadata/properties" ma:root="true" ma:fieldsID="f5f9204c3069743b9a805d8a15134111" ns3:_="">
    <xsd:import namespace="1f0473a8-b806-4879-a4ae-aab44ca3b9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0473a8-b806-4879-a4ae-aab44ca3b9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56992A-08AE-4999-A99F-433433363C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67AE0E0-912D-4C8E-9AC3-08AAC59E62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E3A9FF-3F7E-412E-88EC-4A38BBFD9B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0473a8-b806-4879-a4ae-aab44ca3b9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Birgitta Schiller</dc:creator>
  <cp:lastModifiedBy>StudentIn</cp:lastModifiedBy>
  <cp:revision>15</cp:revision>
  <dcterms:created xsi:type="dcterms:W3CDTF">2020-03-26T09:00:00Z</dcterms:created>
  <dcterms:modified xsi:type="dcterms:W3CDTF">2020-06-10T08:58:00Z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0x0101005B5640F993F49444ABAD50C056F7C989</vt:lpwstr>
  </property>
</Properties>
</file>